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40D3" w14:textId="59ECD70D" w:rsidR="004451FA" w:rsidRDefault="004451FA">
      <w:r>
        <w:t>Telefontechnik24</w:t>
      </w:r>
    </w:p>
    <w:p w14:paraId="03AD301E" w14:textId="1068B695" w:rsidR="004451FA" w:rsidRDefault="004451FA">
      <w:proofErr w:type="spellStart"/>
      <w:proofErr w:type="gramStart"/>
      <w:r>
        <w:t>Präzion,Pünktlichkeit</w:t>
      </w:r>
      <w:proofErr w:type="spellEnd"/>
      <w:proofErr w:type="gramEnd"/>
      <w:r>
        <w:t xml:space="preserve"> Exzellenz</w:t>
      </w:r>
    </w:p>
    <w:p w14:paraId="685C5C19" w14:textId="190DBE20" w:rsidR="00513AC8" w:rsidRDefault="00513AC8">
      <w:r w:rsidRPr="00513AC8">
        <w:t>https://editor.wix.com/website/builder?storyId=f584d97e-cc39-4ef4-85ca-bb0dc06d7325#!/builder/story/f584d97e-cc39-4ef4-85ca-bb0dc06d7325:ac3ea626-8c82-4449-9717-1f4ab645011d</w:t>
      </w:r>
    </w:p>
    <w:p w14:paraId="3755FBC4" w14:textId="77777777" w:rsidR="004451FA" w:rsidRDefault="004451FA"/>
    <w:p w14:paraId="6D33DC1E" w14:textId="220A73E0" w:rsidR="004451FA" w:rsidRDefault="004451FA">
      <w:r>
        <w:t>Themen:</w:t>
      </w:r>
    </w:p>
    <w:p w14:paraId="1A152601" w14:textId="4B9D4B74" w:rsidR="004451FA" w:rsidRDefault="004451FA">
      <w:r>
        <w:t xml:space="preserve">Telefonanlage Cloud und </w:t>
      </w:r>
      <w:proofErr w:type="spellStart"/>
      <w:proofErr w:type="gramStart"/>
      <w:r>
        <w:t>Hybrid,Alarmanlagen</w:t>
      </w:r>
      <w:proofErr w:type="gramEnd"/>
      <w:r>
        <w:t>,Überwachungssysteme</w:t>
      </w:r>
      <w:proofErr w:type="spellEnd"/>
      <w:r>
        <w:t xml:space="preserve"> Kammeras,Internetanschlüsse,Headset,Netzwerktechnik,Fernwartungsbutton</w:t>
      </w:r>
    </w:p>
    <w:p w14:paraId="244B9F2E" w14:textId="77777777" w:rsidR="004451FA" w:rsidRDefault="004451FA"/>
    <w:p w14:paraId="5333BC2E" w14:textId="626B42A7" w:rsidR="004451FA" w:rsidRDefault="004451FA">
      <w:r>
        <w:t>Entdecken Sie die neue Art der Kommunikation zusammen mit Ihrem Dienstleister Telefontechnik24.de</w:t>
      </w:r>
    </w:p>
    <w:p w14:paraId="4FCDA874" w14:textId="0CE82A8A" w:rsidR="004451FA" w:rsidRDefault="004451FA">
      <w:r>
        <w:t>Der Kommunikationsdienstleister Ihres Vertrauens</w:t>
      </w:r>
    </w:p>
    <w:p w14:paraId="4A2C1DE1" w14:textId="77777777" w:rsidR="004451FA" w:rsidRDefault="004451FA"/>
    <w:p w14:paraId="576B5CBF" w14:textId="026BC6AC" w:rsidR="004451FA" w:rsidRDefault="004451FA">
      <w:r>
        <w:t>Über mich:</w:t>
      </w:r>
    </w:p>
    <w:p w14:paraId="2781101C" w14:textId="77777777" w:rsidR="004451FA" w:rsidRDefault="004451FA" w:rsidP="004451FA">
      <w:pPr>
        <w:pStyle w:val="font8"/>
      </w:pPr>
      <w:r>
        <w:t xml:space="preserve">Seit 2001 bin ich Telekommunikationsdienstleiter hauptsächlich in der Region Oberbayern Schwerpunkte München Landkreis </w:t>
      </w:r>
      <w:proofErr w:type="gramStart"/>
      <w:r>
        <w:t>Rosenheim ,Landkreis</w:t>
      </w:r>
      <w:proofErr w:type="gramEnd"/>
      <w:r>
        <w:t xml:space="preserve"> Altötting und viele mehr . Ich bin ein zertifizierter Fachmann und bereit, alles in Angriff zu nehmen: von komplexen und großen Bauprojekten bis hin zu kleinen Reparaturarbeiten an Ihrer Kommunikationslösung.</w:t>
      </w:r>
    </w:p>
    <w:p w14:paraId="1D53CBD4" w14:textId="77777777" w:rsidR="004451FA" w:rsidRDefault="004451FA" w:rsidP="004451FA">
      <w:pPr>
        <w:pStyle w:val="font8"/>
      </w:pPr>
    </w:p>
    <w:p w14:paraId="29F036D7" w14:textId="77777777" w:rsidR="004451FA" w:rsidRDefault="004451FA" w:rsidP="004451FA">
      <w:pPr>
        <w:pStyle w:val="font8"/>
      </w:pPr>
      <w:r>
        <w:t xml:space="preserve">Ich weiß, dass all die Aufgaben </w:t>
      </w:r>
      <w:proofErr w:type="gramStart"/>
      <w:r>
        <w:t>bei einem Erneuerung</w:t>
      </w:r>
      <w:proofErr w:type="gramEnd"/>
      <w:r>
        <w:t xml:space="preserve"> der Kommunikationsanlage ziemlich stressig werden können. Ich bin hier, um Ihnen die Last von den Schultern zu nehmen. Was mich antreibt, ist mein Streben nach Exzellenz. Ich gehe stets noch einen Schritt weiter, damit meine Kunden mit meiner Arbeit </w:t>
      </w:r>
      <w:proofErr w:type="gramStart"/>
      <w:r>
        <w:t xml:space="preserve">voll und ganz </w:t>
      </w:r>
      <w:proofErr w:type="gramEnd"/>
      <w:r>
        <w:t>zufrieden sind. Kontaktieren Sie mich für ein kostenloses Erstgespräch.</w:t>
      </w:r>
    </w:p>
    <w:p w14:paraId="7F74A394" w14:textId="77777777" w:rsidR="004451FA" w:rsidRDefault="004451FA" w:rsidP="004451FA">
      <w:pPr>
        <w:pStyle w:val="font7"/>
      </w:pPr>
      <w:r>
        <w:t>mich für ein kostenloses Erstgespräch</w:t>
      </w:r>
    </w:p>
    <w:p w14:paraId="606F7438" w14:textId="77777777" w:rsidR="004451FA" w:rsidRDefault="004451FA"/>
    <w:p w14:paraId="713DEB46" w14:textId="19DA6E31" w:rsidR="004451FA" w:rsidRDefault="004451FA">
      <w:proofErr w:type="spellStart"/>
      <w:r>
        <w:t>Coudtelefonanlage</w:t>
      </w:r>
      <w:proofErr w:type="spellEnd"/>
      <w:r>
        <w:t>:</w:t>
      </w:r>
    </w:p>
    <w:p w14:paraId="1415CDF7" w14:textId="77777777" w:rsidR="004451FA" w:rsidRPr="004451FA" w:rsidRDefault="004451FA" w:rsidP="004451F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451FA">
        <w:rPr>
          <w:rFonts w:ascii="Times New Roman" w:eastAsia="Times New Roman" w:hAnsi="Times New Roman" w:cs="Times New Roman"/>
          <w:b/>
          <w:bCs/>
          <w:kern w:val="0"/>
          <w:sz w:val="36"/>
          <w:szCs w:val="36"/>
          <w:lang w:eastAsia="de-DE"/>
          <w14:ligatures w14:val="none"/>
        </w:rPr>
        <w:t>Telefonanlagen aus der Cloud</w:t>
      </w:r>
    </w:p>
    <w:p w14:paraId="238B44BD" w14:textId="77777777" w:rsidR="004451FA" w:rsidRPr="004451FA" w:rsidRDefault="004451FA" w:rsidP="004451F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451FA">
        <w:rPr>
          <w:rFonts w:ascii="Times New Roman" w:eastAsia="Times New Roman" w:hAnsi="Times New Roman" w:cs="Times New Roman"/>
          <w:b/>
          <w:bCs/>
          <w:kern w:val="0"/>
          <w:sz w:val="36"/>
          <w:szCs w:val="36"/>
          <w:lang w:eastAsia="de-DE"/>
          <w14:ligatures w14:val="none"/>
        </w:rPr>
        <w:t>​</w:t>
      </w:r>
    </w:p>
    <w:p w14:paraId="30D8CF7E"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 xml:space="preserve">Die moderne Telefonanlage bedient Sie über das Internet. Sie benötigen keine Hardware mehr, denn die Endgeräte </w:t>
      </w:r>
      <w:proofErr w:type="gramStart"/>
      <w:r w:rsidRPr="004451FA">
        <w:rPr>
          <w:rFonts w:ascii="Times New Roman" w:eastAsia="Times New Roman" w:hAnsi="Times New Roman" w:cs="Times New Roman"/>
          <w:kern w:val="0"/>
          <w:lang w:eastAsia="de-DE"/>
          <w14:ligatures w14:val="none"/>
        </w:rPr>
        <w:t>stehen  vor</w:t>
      </w:r>
      <w:proofErr w:type="gramEnd"/>
      <w:r w:rsidRPr="004451FA">
        <w:rPr>
          <w:rFonts w:ascii="Times New Roman" w:eastAsia="Times New Roman" w:hAnsi="Times New Roman" w:cs="Times New Roman"/>
          <w:kern w:val="0"/>
          <w:lang w:eastAsia="de-DE"/>
          <w14:ligatures w14:val="none"/>
        </w:rPr>
        <w:t xml:space="preserve"> Ort und die Zentraleinheit befindet sich  in </w:t>
      </w:r>
      <w:r w:rsidRPr="004451FA">
        <w:rPr>
          <w:rFonts w:ascii="Times New Roman" w:eastAsia="Times New Roman" w:hAnsi="Times New Roman" w:cs="Times New Roman"/>
          <w:kern w:val="0"/>
          <w:lang w:eastAsia="de-DE"/>
          <w14:ligatures w14:val="none"/>
        </w:rPr>
        <w:lastRenderedPageBreak/>
        <w:t>einem  Rechenzentrum – ausfallsicher durch redundanten Betrieb und geografisch von Ihnen getrennt. Dadurch bietet sich Kostenersparnis mehr Flexibilität, Mobilität und Effizienz für Ihr Unternehmen.</w:t>
      </w:r>
    </w:p>
    <w:p w14:paraId="089CDD88"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 xml:space="preserve">Die Cloud (Wolke) verbindet Mitarbeiter intern und extern (Homeoffice) sowie am GSM </w:t>
      </w:r>
      <w:proofErr w:type="gramStart"/>
      <w:r w:rsidRPr="004451FA">
        <w:rPr>
          <w:rFonts w:ascii="Times New Roman" w:eastAsia="Times New Roman" w:hAnsi="Times New Roman" w:cs="Times New Roman"/>
          <w:kern w:val="0"/>
          <w:lang w:eastAsia="de-DE"/>
          <w14:ligatures w14:val="none"/>
        </w:rPr>
        <w:t>Handy  ganz</w:t>
      </w:r>
      <w:proofErr w:type="gramEnd"/>
      <w:r w:rsidRPr="004451FA">
        <w:rPr>
          <w:rFonts w:ascii="Times New Roman" w:eastAsia="Times New Roman" w:hAnsi="Times New Roman" w:cs="Times New Roman"/>
          <w:kern w:val="0"/>
          <w:lang w:eastAsia="de-DE"/>
          <w14:ligatures w14:val="none"/>
        </w:rPr>
        <w:t xml:space="preserve"> bequem über das Internet mit Ihrer Telefonanlage. </w:t>
      </w:r>
      <w:proofErr w:type="gramStart"/>
      <w:r w:rsidRPr="004451FA">
        <w:rPr>
          <w:rFonts w:ascii="Times New Roman" w:eastAsia="Times New Roman" w:hAnsi="Times New Roman" w:cs="Times New Roman"/>
          <w:kern w:val="0"/>
          <w:lang w:eastAsia="de-DE"/>
          <w14:ligatures w14:val="none"/>
        </w:rPr>
        <w:t>Ihre  firmeninterne</w:t>
      </w:r>
      <w:proofErr w:type="gramEnd"/>
      <w:r w:rsidRPr="004451FA">
        <w:rPr>
          <w:rFonts w:ascii="Times New Roman" w:eastAsia="Times New Roman" w:hAnsi="Times New Roman" w:cs="Times New Roman"/>
          <w:kern w:val="0"/>
          <w:lang w:eastAsia="de-DE"/>
          <w14:ligatures w14:val="none"/>
        </w:rPr>
        <w:t xml:space="preserve"> Gespräche sind durch die Cloud-Telefonanlage weltweit kostenlos.</w:t>
      </w:r>
    </w:p>
    <w:p w14:paraId="04EB6C32"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Vorteile der nfon Cloud Telefonanlage</w:t>
      </w:r>
    </w:p>
    <w:p w14:paraId="56A28012" w14:textId="77777777" w:rsidR="004451FA" w:rsidRPr="004451FA" w:rsidRDefault="004451FA" w:rsidP="004451F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Kostenintensive Installation wie bei herkömmlichen Telefonanlagen fallen weg</w:t>
      </w:r>
    </w:p>
    <w:p w14:paraId="33181E70" w14:textId="77777777" w:rsidR="004451FA" w:rsidRPr="004451FA" w:rsidRDefault="004451FA" w:rsidP="004451F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Endgeräte sind nicht anlagenspezifisch</w:t>
      </w:r>
    </w:p>
    <w:p w14:paraId="3F5477BE" w14:textId="77777777" w:rsidR="004451FA" w:rsidRPr="004451FA" w:rsidRDefault="004451FA" w:rsidP="004451F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Endgeräte sowie Telefonanlage immer auf dem neuesten Stand</w:t>
      </w:r>
    </w:p>
    <w:p w14:paraId="268291B0" w14:textId="77777777" w:rsidR="004451FA" w:rsidRPr="004451FA" w:rsidRDefault="004451FA" w:rsidP="004451F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Konfiguration per Web ohne zusätzliche Installation einer Software</w:t>
      </w:r>
    </w:p>
    <w:p w14:paraId="7A1BC25C" w14:textId="77777777" w:rsidR="004451FA" w:rsidRPr="004451FA" w:rsidRDefault="004451FA" w:rsidP="004451F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Mehr Bandbreite</w:t>
      </w:r>
    </w:p>
    <w:p w14:paraId="15FC30D2" w14:textId="77777777" w:rsidR="004451FA" w:rsidRPr="004451FA" w:rsidRDefault="004451FA" w:rsidP="004451F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Flexible Skalierbarkeit der Endgeräteanzahl</w:t>
      </w:r>
    </w:p>
    <w:p w14:paraId="06E9A343" w14:textId="77777777" w:rsidR="004451FA" w:rsidRPr="004451FA" w:rsidRDefault="004451FA" w:rsidP="004451F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Kostenersparnis durch variable Flatrates</w:t>
      </w:r>
    </w:p>
    <w:p w14:paraId="4C28F2F1"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Sprechen Sie uns an. Wir erstellen Ihnen gerne einen individuellen Lösungsvorschlag und prüfen ob die Cloud Telefonie bei Ihnen vor Ort möglich ist.</w:t>
      </w:r>
      <w:r w:rsidRPr="004451FA">
        <w:rPr>
          <w:rFonts w:ascii="Times New Roman" w:eastAsia="Times New Roman" w:hAnsi="Times New Roman" w:cs="Times New Roman"/>
          <w:kern w:val="0"/>
          <w:lang w:eastAsia="de-DE"/>
          <w14:ligatures w14:val="none"/>
        </w:rPr>
        <w:br/>
        <w:t>Senden Sie uns eine E-Mail an info@telefontechnik24.de.</w:t>
      </w:r>
    </w:p>
    <w:p w14:paraId="2BFCA681" w14:textId="77777777" w:rsidR="004451FA" w:rsidRPr="004451FA" w:rsidRDefault="004451FA" w:rsidP="004451F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4451FA">
        <w:rPr>
          <w:rFonts w:ascii="Times New Roman" w:eastAsia="Times New Roman" w:hAnsi="Times New Roman" w:cs="Times New Roman"/>
          <w:b/>
          <w:bCs/>
          <w:kern w:val="0"/>
          <w:sz w:val="27"/>
          <w:szCs w:val="27"/>
          <w:lang w:eastAsia="de-DE"/>
          <w14:ligatures w14:val="none"/>
        </w:rPr>
        <w:t>Kommunikation ohne Grenzen</w:t>
      </w:r>
    </w:p>
    <w:p w14:paraId="168C6E18"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eine liefert Ihnen einen Telefonanlage aus der Cloud.</w:t>
      </w:r>
    </w:p>
    <w:p w14:paraId="24685048"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Dank einfacher, intuitiver Kommunikationstools und einer einzigen Telefonnummer und einem Posteingang, um jeden Mitarbeiter zu erreichen. Dieser professionelle Kommunikationsdienst lässt keine Fragen offen.</w:t>
      </w:r>
    </w:p>
    <w:p w14:paraId="50DCB186" w14:textId="77777777" w:rsidR="004451FA" w:rsidRPr="004451FA" w:rsidRDefault="004451FA" w:rsidP="004451FA">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Geschäfte von überall auf jedem Gerät tätigen</w:t>
      </w:r>
    </w:p>
    <w:p w14:paraId="3D933394" w14:textId="77777777" w:rsidR="004451FA" w:rsidRPr="004451FA" w:rsidRDefault="004451FA" w:rsidP="004451FA">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Einfaches Interface, Drag &amp; Drop-Funktionen</w:t>
      </w:r>
    </w:p>
    <w:p w14:paraId="532E7CB2" w14:textId="77777777" w:rsidR="004451FA" w:rsidRPr="004451FA" w:rsidRDefault="004451FA" w:rsidP="004451FA">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Geo-redundante und ausfallsichere Infrastruktur</w:t>
      </w:r>
    </w:p>
    <w:p w14:paraId="0CE8B045" w14:textId="77777777" w:rsidR="004451FA" w:rsidRDefault="004451FA"/>
    <w:p w14:paraId="73318648" w14:textId="77777777" w:rsidR="004451FA" w:rsidRDefault="004451FA"/>
    <w:p w14:paraId="778827C9" w14:textId="70400E84" w:rsidR="004451FA" w:rsidRDefault="004451FA">
      <w:r>
        <w:t>Datenkabel Installation</w:t>
      </w:r>
    </w:p>
    <w:p w14:paraId="76F42405" w14:textId="77777777" w:rsidR="004451FA" w:rsidRPr="004451FA" w:rsidRDefault="004451FA" w:rsidP="004451F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451FA">
        <w:rPr>
          <w:rFonts w:ascii="Times New Roman" w:eastAsia="Times New Roman" w:hAnsi="Times New Roman" w:cs="Times New Roman"/>
          <w:b/>
          <w:bCs/>
          <w:kern w:val="0"/>
          <w:sz w:val="36"/>
          <w:szCs w:val="36"/>
          <w:lang w:eastAsia="de-DE"/>
          <w14:ligatures w14:val="none"/>
        </w:rPr>
        <w:t xml:space="preserve">Strukturiertes Netzwerk für TK- Anlagen und </w:t>
      </w:r>
      <w:proofErr w:type="gramStart"/>
      <w:r w:rsidRPr="004451FA">
        <w:rPr>
          <w:rFonts w:ascii="Times New Roman" w:eastAsia="Times New Roman" w:hAnsi="Times New Roman" w:cs="Times New Roman"/>
          <w:b/>
          <w:bCs/>
          <w:kern w:val="0"/>
          <w:sz w:val="36"/>
          <w:szCs w:val="36"/>
          <w:lang w:eastAsia="de-DE"/>
          <w14:ligatures w14:val="none"/>
        </w:rPr>
        <w:t>EDV Systeme</w:t>
      </w:r>
      <w:proofErr w:type="gramEnd"/>
    </w:p>
    <w:p w14:paraId="0F16C27D"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 xml:space="preserve">Wir planen und installieren für Sie Ihr strukturiertes Netzwerk für TK- Anlagen und </w:t>
      </w:r>
      <w:proofErr w:type="gramStart"/>
      <w:r w:rsidRPr="004451FA">
        <w:rPr>
          <w:rFonts w:ascii="Times New Roman" w:eastAsia="Times New Roman" w:hAnsi="Times New Roman" w:cs="Times New Roman"/>
          <w:kern w:val="0"/>
          <w:lang w:eastAsia="de-DE"/>
          <w14:ligatures w14:val="none"/>
        </w:rPr>
        <w:t>EDV Systeme</w:t>
      </w:r>
      <w:proofErr w:type="gramEnd"/>
      <w:r w:rsidRPr="004451FA">
        <w:rPr>
          <w:rFonts w:ascii="Times New Roman" w:eastAsia="Times New Roman" w:hAnsi="Times New Roman" w:cs="Times New Roman"/>
          <w:kern w:val="0"/>
          <w:lang w:eastAsia="de-DE"/>
          <w14:ligatures w14:val="none"/>
        </w:rPr>
        <w:t>, erweitern vorhandene Netzwerke und erstellen Messprotokolle.</w:t>
      </w:r>
    </w:p>
    <w:p w14:paraId="772FF3D3"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Strukturierte Verkabelung: Ein Verkabelungssystem, das EDV-Anlagen, PCs, Nebenstellenanlagen, Telefone und Bürogeräte untereinander verbindet und somit ein umfassendes Datenübertagungssystem mit gleichem Medium bildet.</w:t>
      </w:r>
      <w:r w:rsidRPr="004451FA">
        <w:rPr>
          <w:rFonts w:ascii="Times New Roman" w:eastAsia="Times New Roman" w:hAnsi="Times New Roman" w:cs="Times New Roman"/>
          <w:kern w:val="0"/>
          <w:lang w:eastAsia="de-DE"/>
          <w14:ligatures w14:val="none"/>
        </w:rPr>
        <w:br/>
      </w:r>
      <w:r w:rsidRPr="004451FA">
        <w:rPr>
          <w:rFonts w:ascii="Times New Roman" w:eastAsia="Times New Roman" w:hAnsi="Times New Roman" w:cs="Times New Roman"/>
          <w:kern w:val="0"/>
          <w:lang w:eastAsia="de-DE"/>
          <w14:ligatures w14:val="none"/>
        </w:rPr>
        <w:lastRenderedPageBreak/>
        <w:t>Von einem zentralen Punkt aus werden die einzelnen Arbeitsplätze sternförmig angefahren. Man spricht daher auch von einer „Sterntopologie“.</w:t>
      </w:r>
    </w:p>
    <w:p w14:paraId="05A9CB42"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 xml:space="preserve">Im Sternmittelpunkt befinden sich sog. Patchpanels, an den Arbeitsplätzen kommen Anschlussdosen zum Einsatz. Für jeden Arbeitsplatz kann dann sehr einfach entschieden werden, welcher Dienst (also z.B. Computer oder Telefon) dort angeboten wird. Eine Anschlussdose kann durch Umstecken eines Patchkabels für einen PC oder für ein Telefon konfiguriert werden: Zieht ein Mitarbeiter innerhalb des Gebäudes um, kann er seine Telefondurchwahl mitnehmen – es muss nur umgesteckt werden das spart </w:t>
      </w:r>
      <w:proofErr w:type="gramStart"/>
      <w:r w:rsidRPr="004451FA">
        <w:rPr>
          <w:rFonts w:ascii="Times New Roman" w:eastAsia="Times New Roman" w:hAnsi="Times New Roman" w:cs="Times New Roman"/>
          <w:kern w:val="0"/>
          <w:lang w:eastAsia="de-DE"/>
          <w14:ligatures w14:val="none"/>
        </w:rPr>
        <w:t>Zeit ,Kosten</w:t>
      </w:r>
      <w:proofErr w:type="gramEnd"/>
      <w:r w:rsidRPr="004451FA">
        <w:rPr>
          <w:rFonts w:ascii="Times New Roman" w:eastAsia="Times New Roman" w:hAnsi="Times New Roman" w:cs="Times New Roman"/>
          <w:kern w:val="0"/>
          <w:lang w:eastAsia="de-DE"/>
          <w14:ligatures w14:val="none"/>
        </w:rPr>
        <w:t xml:space="preserve"> und erhöht die Flexibilität Ihres Unternehmens.</w:t>
      </w:r>
    </w:p>
    <w:p w14:paraId="297B04D4" w14:textId="77777777" w:rsidR="004451FA" w:rsidRDefault="004451FA"/>
    <w:p w14:paraId="1010FFC7" w14:textId="77777777" w:rsidR="004451FA" w:rsidRDefault="004451FA" w:rsidP="004451FA">
      <w:pPr>
        <w:pStyle w:val="font8"/>
      </w:pPr>
      <w:r>
        <w:t>Headsets sind für viele Beschäftigte z. B. Call-Center Mitarbeiter ein wichtiges technisches Hilfsmittel. Der Einsatz von schnurlosen und schnurgebundenen Headsets trägt mit den akustischen und ergonomischen Eigenschaften zu mehr Wohlbefinden und Leistungsfähigkeit der Mitarbeiter bei.</w:t>
      </w:r>
    </w:p>
    <w:p w14:paraId="77312E76" w14:textId="77777777" w:rsidR="004451FA" w:rsidRDefault="004451FA" w:rsidP="004451FA">
      <w:pPr>
        <w:pStyle w:val="font8"/>
      </w:pPr>
      <w:r>
        <w:t>Ihre Vorteile:</w:t>
      </w:r>
    </w:p>
    <w:p w14:paraId="34D05569" w14:textId="77777777" w:rsidR="004451FA" w:rsidRDefault="004451FA" w:rsidP="004451FA">
      <w:pPr>
        <w:pStyle w:val="font8"/>
        <w:numPr>
          <w:ilvl w:val="0"/>
          <w:numId w:val="3"/>
        </w:numPr>
      </w:pPr>
      <w:r>
        <w:t>Mehr Mobilität</w:t>
      </w:r>
    </w:p>
    <w:p w14:paraId="37697064" w14:textId="77777777" w:rsidR="004451FA" w:rsidRDefault="004451FA" w:rsidP="004451FA">
      <w:pPr>
        <w:pStyle w:val="font8"/>
        <w:numPr>
          <w:ilvl w:val="0"/>
          <w:numId w:val="3"/>
        </w:numPr>
      </w:pPr>
      <w:r>
        <w:t>Gesteigerte Leistungsfähigkeit</w:t>
      </w:r>
    </w:p>
    <w:p w14:paraId="63097E99" w14:textId="77777777" w:rsidR="004451FA" w:rsidRDefault="004451FA" w:rsidP="004451FA">
      <w:pPr>
        <w:pStyle w:val="font8"/>
        <w:numPr>
          <w:ilvl w:val="0"/>
          <w:numId w:val="3"/>
        </w:numPr>
      </w:pPr>
      <w:r>
        <w:t>Ergonomische Vorteile</w:t>
      </w:r>
    </w:p>
    <w:p w14:paraId="7E4A9E5A" w14:textId="77777777" w:rsidR="004451FA" w:rsidRDefault="004451FA" w:rsidP="004451FA">
      <w:pPr>
        <w:pStyle w:val="font8"/>
        <w:numPr>
          <w:ilvl w:val="0"/>
          <w:numId w:val="3"/>
        </w:numPr>
      </w:pPr>
      <w:r>
        <w:t>Entspanntes Arbeiten</w:t>
      </w:r>
    </w:p>
    <w:p w14:paraId="0FA9DCAF" w14:textId="77777777" w:rsidR="004451FA" w:rsidRDefault="004451FA" w:rsidP="004451FA">
      <w:pPr>
        <w:pStyle w:val="font8"/>
      </w:pPr>
      <w:r>
        <w:t>Gerne sind wir Ihnen bei der Auswahl von Headsets behilflich. Fordern Sie jetzt Ihren individuellen Lösungsvorschlag an.</w:t>
      </w:r>
    </w:p>
    <w:p w14:paraId="66E5A84A" w14:textId="77777777" w:rsidR="004451FA" w:rsidRDefault="004451FA"/>
    <w:p w14:paraId="0A7964E5" w14:textId="33E08CCA" w:rsidR="004451FA" w:rsidRDefault="004451FA">
      <w:r>
        <w:t>Alarmanlagen:</w:t>
      </w:r>
    </w:p>
    <w:p w14:paraId="12398067" w14:textId="77777777" w:rsidR="004451FA" w:rsidRPr="004451FA" w:rsidRDefault="004451FA" w:rsidP="004451F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451FA">
        <w:rPr>
          <w:rFonts w:ascii="Times New Roman" w:eastAsia="Times New Roman" w:hAnsi="Times New Roman" w:cs="Times New Roman"/>
          <w:b/>
          <w:bCs/>
          <w:kern w:val="0"/>
          <w:sz w:val="36"/>
          <w:szCs w:val="36"/>
          <w:lang w:eastAsia="de-DE"/>
          <w14:ligatures w14:val="none"/>
        </w:rPr>
        <w:t>Abus Security Tech Germany Alarmanlagen</w:t>
      </w:r>
    </w:p>
    <w:p w14:paraId="42FFA25F"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Einbruchdiebstähle, Brände, Betrug hausintern und technische Schäden verursachen in Unternehmen Schäden in Millionen Höhe. Sichern Sie deshalb Ihr Betriebsgebäude, Büro oder Ihr Zuhause mit einer Alarmanlage gegen diese Gefahren ab. Eine Alarmanlage schützt Mensch und Sachwert, sorgt für eine frühzeitige Erkennung von Gefahren und ermöglicht rechtzeitiges Handeln im Bedarfsfall.</w:t>
      </w:r>
    </w:p>
    <w:p w14:paraId="6404DDC4"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 xml:space="preserve">Mit den modernen Alarmanlagensystemen haben Sie die </w:t>
      </w:r>
      <w:proofErr w:type="gramStart"/>
      <w:r w:rsidRPr="004451FA">
        <w:rPr>
          <w:rFonts w:ascii="Times New Roman" w:eastAsia="Times New Roman" w:hAnsi="Times New Roman" w:cs="Times New Roman"/>
          <w:kern w:val="0"/>
          <w:lang w:eastAsia="de-DE"/>
          <w14:ligatures w14:val="none"/>
        </w:rPr>
        <w:t>Möglichkeit  Ihre</w:t>
      </w:r>
      <w:proofErr w:type="gramEnd"/>
      <w:r w:rsidRPr="004451FA">
        <w:rPr>
          <w:rFonts w:ascii="Times New Roman" w:eastAsia="Times New Roman" w:hAnsi="Times New Roman" w:cs="Times New Roman"/>
          <w:kern w:val="0"/>
          <w:lang w:eastAsia="de-DE"/>
          <w14:ligatures w14:val="none"/>
        </w:rPr>
        <w:t xml:space="preserve"> Objekte bequem aus der Ferne via Internetzugriff  zu überwachen. So werden Sie z.B. im Alarmfall </w:t>
      </w:r>
      <w:proofErr w:type="gramStart"/>
      <w:r w:rsidRPr="004451FA">
        <w:rPr>
          <w:rFonts w:ascii="Times New Roman" w:eastAsia="Times New Roman" w:hAnsi="Times New Roman" w:cs="Times New Roman"/>
          <w:kern w:val="0"/>
          <w:lang w:eastAsia="de-DE"/>
          <w14:ligatures w14:val="none"/>
        </w:rPr>
        <w:t>zeitgleich  per</w:t>
      </w:r>
      <w:proofErr w:type="gramEnd"/>
      <w:r w:rsidRPr="004451FA">
        <w:rPr>
          <w:rFonts w:ascii="Times New Roman" w:eastAsia="Times New Roman" w:hAnsi="Times New Roman" w:cs="Times New Roman"/>
          <w:kern w:val="0"/>
          <w:lang w:eastAsia="de-DE"/>
          <w14:ligatures w14:val="none"/>
        </w:rPr>
        <w:t xml:space="preserve"> E-Mail oder auf dem Handy über einen  Einbruch oder Versuch benachrichtigt. Der Vorfall wird </w:t>
      </w:r>
      <w:proofErr w:type="gramStart"/>
      <w:r w:rsidRPr="004451FA">
        <w:rPr>
          <w:rFonts w:ascii="Times New Roman" w:eastAsia="Times New Roman" w:hAnsi="Times New Roman" w:cs="Times New Roman"/>
          <w:kern w:val="0"/>
          <w:lang w:eastAsia="de-DE"/>
          <w14:ligatures w14:val="none"/>
        </w:rPr>
        <w:t>zusätzlich  aufgezeichnet</w:t>
      </w:r>
      <w:proofErr w:type="gramEnd"/>
      <w:r w:rsidRPr="004451FA">
        <w:rPr>
          <w:rFonts w:ascii="Times New Roman" w:eastAsia="Times New Roman" w:hAnsi="Times New Roman" w:cs="Times New Roman"/>
          <w:kern w:val="0"/>
          <w:lang w:eastAsia="de-DE"/>
          <w14:ligatures w14:val="none"/>
        </w:rPr>
        <w:t xml:space="preserve"> und per E-Mail an die vorher angegebene Adresse als Beweissicherung für eine spätere Rekonstruktion des Vorfalls verschickt.</w:t>
      </w:r>
    </w:p>
    <w:p w14:paraId="29BC9E71"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 xml:space="preserve">Haben Sie Bedarf an einer modernen Alarmanlage? Dann kontaktieren Sie uns. </w:t>
      </w:r>
    </w:p>
    <w:p w14:paraId="558DDC31" w14:textId="77777777" w:rsidR="004451FA" w:rsidRDefault="004451FA"/>
    <w:p w14:paraId="08618674" w14:textId="1B4E5CC3" w:rsidR="004451FA" w:rsidRDefault="004451FA">
      <w:r>
        <w:lastRenderedPageBreak/>
        <w:t>Internet:</w:t>
      </w:r>
    </w:p>
    <w:p w14:paraId="08430C99" w14:textId="77777777" w:rsidR="004451FA" w:rsidRPr="004451FA" w:rsidRDefault="004451FA" w:rsidP="004451F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451FA">
        <w:rPr>
          <w:rFonts w:ascii="Times New Roman" w:eastAsia="Times New Roman" w:hAnsi="Times New Roman" w:cs="Times New Roman"/>
          <w:b/>
          <w:bCs/>
          <w:kern w:val="0"/>
          <w:sz w:val="36"/>
          <w:szCs w:val="36"/>
          <w:lang w:eastAsia="de-DE"/>
          <w14:ligatures w14:val="none"/>
        </w:rPr>
        <w:t>Internet für Unternehmen aller Größen</w:t>
      </w:r>
    </w:p>
    <w:p w14:paraId="0F46EE00"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kern w:val="0"/>
          <w:lang w:eastAsia="de-DE"/>
          <w14:ligatures w14:val="none"/>
        </w:rPr>
        <w:t>Die Ausbaustufen in den jeweiligen Gebieten sind unterschiedlich, deshalb prüfen wir für Sie welcher Internet-Anschluss bei Ihnen vor Ort möglich. Gerne erarbeiten wir für Sie einen individuellen Lösungsvorschlag.</w:t>
      </w:r>
    </w:p>
    <w:p w14:paraId="5AFAE856" w14:textId="77777777" w:rsidR="004451FA" w:rsidRPr="004451FA" w:rsidRDefault="004451FA" w:rsidP="004451F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451FA">
        <w:rPr>
          <w:rFonts w:ascii="Times New Roman" w:eastAsia="Times New Roman" w:hAnsi="Times New Roman" w:cs="Times New Roman"/>
          <w:b/>
          <w:bCs/>
          <w:kern w:val="0"/>
          <w:sz w:val="36"/>
          <w:szCs w:val="36"/>
          <w:lang w:eastAsia="de-DE"/>
          <w14:ligatures w14:val="none"/>
        </w:rPr>
        <w:t>Telefonansagen | Warteschleifen</w:t>
      </w:r>
    </w:p>
    <w:p w14:paraId="66B02081" w14:textId="77777777" w:rsidR="004451FA" w:rsidRPr="004451FA" w:rsidRDefault="004451FA" w:rsidP="004451FA">
      <w:pPr>
        <w:spacing w:before="100" w:beforeAutospacing="1" w:after="100" w:afterAutospacing="1" w:line="240" w:lineRule="auto"/>
        <w:rPr>
          <w:rFonts w:ascii="Times New Roman" w:eastAsia="Times New Roman" w:hAnsi="Times New Roman" w:cs="Times New Roman"/>
          <w:kern w:val="0"/>
          <w:lang w:eastAsia="de-DE"/>
          <w14:ligatures w14:val="none"/>
        </w:rPr>
      </w:pPr>
      <w:r w:rsidRPr="004451FA">
        <w:rPr>
          <w:rFonts w:ascii="Times New Roman" w:eastAsia="Times New Roman" w:hAnsi="Times New Roman" w:cs="Times New Roman"/>
          <w:noProof/>
          <w:color w:val="0000FF"/>
          <w:kern w:val="0"/>
          <w:lang w:eastAsia="de-DE"/>
          <w14:ligatures w14:val="none"/>
        </w:rPr>
        <w:drawing>
          <wp:inline distT="0" distB="0" distL="0" distR="0" wp14:anchorId="0DDBD8F9" wp14:editId="6C64919B">
            <wp:extent cx="1428750" cy="523875"/>
            <wp:effectExtent l="0" t="0" r="0" b="9525"/>
            <wp:docPr id="1" name="Bild 1" descr="Individuelle Sprachansage oder Warteschleife erstell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elle Sprachansage oder Warteschleife erstell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523875"/>
                    </a:xfrm>
                    <a:prstGeom prst="rect">
                      <a:avLst/>
                    </a:prstGeom>
                    <a:noFill/>
                    <a:ln>
                      <a:noFill/>
                    </a:ln>
                  </pic:spPr>
                </pic:pic>
              </a:graphicData>
            </a:graphic>
          </wp:inline>
        </w:drawing>
      </w:r>
      <w:r w:rsidRPr="004451FA">
        <w:rPr>
          <w:rFonts w:ascii="Times New Roman" w:eastAsia="Times New Roman" w:hAnsi="Times New Roman" w:cs="Times New Roman"/>
          <w:kern w:val="0"/>
          <w:lang w:eastAsia="de-DE"/>
          <w14:ligatures w14:val="none"/>
        </w:rPr>
        <w:t>Hinterlassen Sie einen professionellen Eindruck mit Ihrer Corporate-Mailbox-Ansage. Mit dem Call Studio können Sie in Handumdrehen Ihre Ansagen und Warteschleifen </w:t>
      </w:r>
      <w:proofErr w:type="gramStart"/>
      <w:r w:rsidRPr="004451FA">
        <w:rPr>
          <w:rFonts w:ascii="Times New Roman" w:eastAsia="Times New Roman" w:hAnsi="Times New Roman" w:cs="Times New Roman"/>
          <w:kern w:val="0"/>
          <w:lang w:eastAsia="de-DE"/>
          <w14:ligatures w14:val="none"/>
        </w:rPr>
        <w:t>selber</w:t>
      </w:r>
      <w:proofErr w:type="gramEnd"/>
      <w:r w:rsidRPr="004451FA">
        <w:rPr>
          <w:rFonts w:ascii="Times New Roman" w:eastAsia="Times New Roman" w:hAnsi="Times New Roman" w:cs="Times New Roman"/>
          <w:kern w:val="0"/>
          <w:lang w:eastAsia="de-DE"/>
          <w14:ligatures w14:val="none"/>
        </w:rPr>
        <w:t xml:space="preserve"> gestalten.</w:t>
      </w:r>
    </w:p>
    <w:p w14:paraId="22BC56DB" w14:textId="77777777" w:rsidR="004451FA" w:rsidRDefault="004451FA"/>
    <w:sectPr w:rsidR="00445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21E0"/>
    <w:multiLevelType w:val="multilevel"/>
    <w:tmpl w:val="847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20398"/>
    <w:multiLevelType w:val="multilevel"/>
    <w:tmpl w:val="F78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E503F"/>
    <w:multiLevelType w:val="multilevel"/>
    <w:tmpl w:val="8764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97935">
    <w:abstractNumId w:val="2"/>
  </w:num>
  <w:num w:numId="2" w16cid:durableId="1364355661">
    <w:abstractNumId w:val="0"/>
  </w:num>
  <w:num w:numId="3" w16cid:durableId="137129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FA"/>
    <w:rsid w:val="004451FA"/>
    <w:rsid w:val="00513A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406A"/>
  <w15:chartTrackingRefBased/>
  <w15:docId w15:val="{497EAC88-0990-4888-B99B-733FD73F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45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45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451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451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451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451F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451F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451F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451F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51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451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451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451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451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451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451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451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451FA"/>
    <w:rPr>
      <w:rFonts w:eastAsiaTheme="majorEastAsia" w:cstheme="majorBidi"/>
      <w:color w:val="272727" w:themeColor="text1" w:themeTint="D8"/>
    </w:rPr>
  </w:style>
  <w:style w:type="paragraph" w:styleId="Titel">
    <w:name w:val="Title"/>
    <w:basedOn w:val="Standard"/>
    <w:next w:val="Standard"/>
    <w:link w:val="TitelZchn"/>
    <w:uiPriority w:val="10"/>
    <w:qFormat/>
    <w:rsid w:val="00445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51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451F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451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451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451FA"/>
    <w:rPr>
      <w:i/>
      <w:iCs/>
      <w:color w:val="404040" w:themeColor="text1" w:themeTint="BF"/>
    </w:rPr>
  </w:style>
  <w:style w:type="paragraph" w:styleId="Listenabsatz">
    <w:name w:val="List Paragraph"/>
    <w:basedOn w:val="Standard"/>
    <w:uiPriority w:val="34"/>
    <w:qFormat/>
    <w:rsid w:val="004451FA"/>
    <w:pPr>
      <w:ind w:left="720"/>
      <w:contextualSpacing/>
    </w:pPr>
  </w:style>
  <w:style w:type="character" w:styleId="IntensiveHervorhebung">
    <w:name w:val="Intense Emphasis"/>
    <w:basedOn w:val="Absatz-Standardschriftart"/>
    <w:uiPriority w:val="21"/>
    <w:qFormat/>
    <w:rsid w:val="004451FA"/>
    <w:rPr>
      <w:i/>
      <w:iCs/>
      <w:color w:val="0F4761" w:themeColor="accent1" w:themeShade="BF"/>
    </w:rPr>
  </w:style>
  <w:style w:type="paragraph" w:styleId="IntensivesZitat">
    <w:name w:val="Intense Quote"/>
    <w:basedOn w:val="Standard"/>
    <w:next w:val="Standard"/>
    <w:link w:val="IntensivesZitatZchn"/>
    <w:uiPriority w:val="30"/>
    <w:qFormat/>
    <w:rsid w:val="00445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451FA"/>
    <w:rPr>
      <w:i/>
      <w:iCs/>
      <w:color w:val="0F4761" w:themeColor="accent1" w:themeShade="BF"/>
    </w:rPr>
  </w:style>
  <w:style w:type="character" w:styleId="IntensiverVerweis">
    <w:name w:val="Intense Reference"/>
    <w:basedOn w:val="Absatz-Standardschriftart"/>
    <w:uiPriority w:val="32"/>
    <w:qFormat/>
    <w:rsid w:val="004451FA"/>
    <w:rPr>
      <w:b/>
      <w:bCs/>
      <w:smallCaps/>
      <w:color w:val="0F4761" w:themeColor="accent1" w:themeShade="BF"/>
      <w:spacing w:val="5"/>
    </w:rPr>
  </w:style>
  <w:style w:type="paragraph" w:customStyle="1" w:styleId="font8">
    <w:name w:val="font_8"/>
    <w:basedOn w:val="Standard"/>
    <w:rsid w:val="004451FA"/>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font7">
    <w:name w:val="font_7"/>
    <w:basedOn w:val="Standard"/>
    <w:rsid w:val="004451FA"/>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3148">
      <w:bodyDiv w:val="1"/>
      <w:marLeft w:val="0"/>
      <w:marRight w:val="0"/>
      <w:marTop w:val="0"/>
      <w:marBottom w:val="0"/>
      <w:divBdr>
        <w:top w:val="none" w:sz="0" w:space="0" w:color="auto"/>
        <w:left w:val="none" w:sz="0" w:space="0" w:color="auto"/>
        <w:bottom w:val="none" w:sz="0" w:space="0" w:color="auto"/>
        <w:right w:val="none" w:sz="0" w:space="0" w:color="auto"/>
      </w:divBdr>
    </w:div>
    <w:div w:id="295336168">
      <w:bodyDiv w:val="1"/>
      <w:marLeft w:val="0"/>
      <w:marRight w:val="0"/>
      <w:marTop w:val="0"/>
      <w:marBottom w:val="0"/>
      <w:divBdr>
        <w:top w:val="none" w:sz="0" w:space="0" w:color="auto"/>
        <w:left w:val="none" w:sz="0" w:space="0" w:color="auto"/>
        <w:bottom w:val="none" w:sz="0" w:space="0" w:color="auto"/>
        <w:right w:val="none" w:sz="0" w:space="0" w:color="auto"/>
      </w:divBdr>
    </w:div>
    <w:div w:id="592277750">
      <w:bodyDiv w:val="1"/>
      <w:marLeft w:val="0"/>
      <w:marRight w:val="0"/>
      <w:marTop w:val="0"/>
      <w:marBottom w:val="0"/>
      <w:divBdr>
        <w:top w:val="none" w:sz="0" w:space="0" w:color="auto"/>
        <w:left w:val="none" w:sz="0" w:space="0" w:color="auto"/>
        <w:bottom w:val="none" w:sz="0" w:space="0" w:color="auto"/>
        <w:right w:val="none" w:sz="0" w:space="0" w:color="auto"/>
      </w:divBdr>
    </w:div>
    <w:div w:id="936907375">
      <w:bodyDiv w:val="1"/>
      <w:marLeft w:val="0"/>
      <w:marRight w:val="0"/>
      <w:marTop w:val="0"/>
      <w:marBottom w:val="0"/>
      <w:divBdr>
        <w:top w:val="none" w:sz="0" w:space="0" w:color="auto"/>
        <w:left w:val="none" w:sz="0" w:space="0" w:color="auto"/>
        <w:bottom w:val="none" w:sz="0" w:space="0" w:color="auto"/>
        <w:right w:val="none" w:sz="0" w:space="0" w:color="auto"/>
      </w:divBdr>
    </w:div>
    <w:div w:id="1002199987">
      <w:bodyDiv w:val="1"/>
      <w:marLeft w:val="0"/>
      <w:marRight w:val="0"/>
      <w:marTop w:val="0"/>
      <w:marBottom w:val="0"/>
      <w:divBdr>
        <w:top w:val="none" w:sz="0" w:space="0" w:color="auto"/>
        <w:left w:val="none" w:sz="0" w:space="0" w:color="auto"/>
        <w:bottom w:val="none" w:sz="0" w:space="0" w:color="auto"/>
        <w:right w:val="none" w:sz="0" w:space="0" w:color="auto"/>
      </w:divBdr>
    </w:div>
    <w:div w:id="1164853985">
      <w:bodyDiv w:val="1"/>
      <w:marLeft w:val="0"/>
      <w:marRight w:val="0"/>
      <w:marTop w:val="0"/>
      <w:marBottom w:val="0"/>
      <w:divBdr>
        <w:top w:val="none" w:sz="0" w:space="0" w:color="auto"/>
        <w:left w:val="none" w:sz="0" w:space="0" w:color="auto"/>
        <w:bottom w:val="none" w:sz="0" w:space="0" w:color="auto"/>
        <w:right w:val="none" w:sz="0" w:space="0" w:color="auto"/>
      </w:divBdr>
    </w:div>
    <w:div w:id="1440031696">
      <w:bodyDiv w:val="1"/>
      <w:marLeft w:val="0"/>
      <w:marRight w:val="0"/>
      <w:marTop w:val="0"/>
      <w:marBottom w:val="0"/>
      <w:divBdr>
        <w:top w:val="none" w:sz="0" w:space="0" w:color="auto"/>
        <w:left w:val="none" w:sz="0" w:space="0" w:color="auto"/>
        <w:bottom w:val="none" w:sz="0" w:space="0" w:color="auto"/>
        <w:right w:val="none" w:sz="0" w:space="0" w:color="auto"/>
      </w:divBdr>
    </w:div>
    <w:div w:id="1598245701">
      <w:bodyDiv w:val="1"/>
      <w:marLeft w:val="0"/>
      <w:marRight w:val="0"/>
      <w:marTop w:val="0"/>
      <w:marBottom w:val="0"/>
      <w:divBdr>
        <w:top w:val="none" w:sz="0" w:space="0" w:color="auto"/>
        <w:left w:val="none" w:sz="0" w:space="0" w:color="auto"/>
        <w:bottom w:val="none" w:sz="0" w:space="0" w:color="auto"/>
        <w:right w:val="none" w:sz="0" w:space="0" w:color="auto"/>
      </w:divBdr>
    </w:div>
    <w:div w:id="18177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elefontechnik24.de/telefonanlagen/warteschleifen-ansa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5218</Characters>
  <Application>Microsoft Office Word</Application>
  <DocSecurity>0</DocSecurity>
  <Lines>43</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Detter</dc:creator>
  <cp:keywords/>
  <dc:description/>
  <cp:lastModifiedBy>Marcus Detter</cp:lastModifiedBy>
  <cp:revision>2</cp:revision>
  <dcterms:created xsi:type="dcterms:W3CDTF">2024-03-01T08:07:00Z</dcterms:created>
  <dcterms:modified xsi:type="dcterms:W3CDTF">2024-03-01T08:07:00Z</dcterms:modified>
</cp:coreProperties>
</file>